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3D79EB">
        <w:rPr>
          <w:rFonts w:ascii="Times New Roman" w:hAnsi="Times New Roman" w:cs="Times New Roman"/>
          <w:sz w:val="24"/>
          <w:szCs w:val="24"/>
        </w:rPr>
        <w:t>0</w:t>
      </w:r>
      <w:r w:rsidR="008E67C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3D79EB">
        <w:rPr>
          <w:rFonts w:ascii="Times New Roman" w:hAnsi="Times New Roman" w:cs="Times New Roman"/>
          <w:sz w:val="24"/>
          <w:szCs w:val="24"/>
        </w:rPr>
        <w:t xml:space="preserve"> </w:t>
      </w:r>
      <w:r w:rsidR="004A1A59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2016 r. </w:t>
      </w:r>
    </w:p>
    <w:p w:rsidR="00BB0A75" w:rsidRDefault="004A1A59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IR.272.2.78</w:t>
      </w:r>
      <w:r w:rsidR="00BB0A75">
        <w:rPr>
          <w:rFonts w:ascii="Times New Roman" w:hAnsi="Times New Roman" w:cs="Times New Roman"/>
          <w:sz w:val="24"/>
          <w:szCs w:val="24"/>
        </w:rPr>
        <w:t>.2016</w:t>
      </w:r>
    </w:p>
    <w:p w:rsidR="00BB0A75" w:rsidRDefault="00BB0A75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BB0A75" w:rsidRDefault="00BB0A75" w:rsidP="00BB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4C559F" w:rsidRDefault="004C559F" w:rsidP="004C559F">
      <w:pPr>
        <w:pStyle w:val="glowny"/>
        <w:tabs>
          <w:tab w:val="left" w:leader="dot" w:pos="-2340"/>
        </w:tabs>
        <w:spacing w:line="360" w:lineRule="auto"/>
        <w:rPr>
          <w:b/>
          <w:sz w:val="24"/>
          <w:szCs w:val="24"/>
        </w:rPr>
      </w:pPr>
      <w:r>
        <w:rPr>
          <w:sz w:val="24"/>
        </w:rPr>
        <w:tab/>
      </w:r>
      <w:r w:rsidR="00BB0A75">
        <w:rPr>
          <w:sz w:val="24"/>
        </w:rPr>
        <w:t>Zawiadamiam, że w postępowaniu o udzielenie zamówienia publicznego prowadzonym w trybie bez stosowania przepisów ustawy z dnia 29 stycznia 2004 r. Prawo zamówień publicznych (D.U. z 2015 r. poz. 2164), na podstawi</w:t>
      </w:r>
      <w:r w:rsidR="005F72A5">
        <w:rPr>
          <w:sz w:val="24"/>
        </w:rPr>
        <w:t xml:space="preserve">e art. 4 pkt 8 tejże ustawy, </w:t>
      </w:r>
      <w:r w:rsidR="005F72A5">
        <w:rPr>
          <w:sz w:val="24"/>
        </w:rPr>
        <w:br/>
      </w:r>
      <w:r w:rsidR="00BB0A75" w:rsidRPr="0023406A">
        <w:rPr>
          <w:b/>
          <w:sz w:val="24"/>
        </w:rPr>
        <w:t xml:space="preserve">na </w:t>
      </w:r>
      <w:r w:rsidR="003D79EB">
        <w:rPr>
          <w:b/>
          <w:sz w:val="24"/>
        </w:rPr>
        <w:t xml:space="preserve">realizację zadania inwestycyjnego pn.: </w:t>
      </w:r>
      <w:r>
        <w:rPr>
          <w:b/>
          <w:sz w:val="24"/>
          <w:szCs w:val="24"/>
        </w:rPr>
        <w:t xml:space="preserve">„Oddymianie klatek schodowych w Domu Pomocy Społecznej w Kowalu” </w:t>
      </w:r>
      <w:r w:rsidR="00BB0A75">
        <w:rPr>
          <w:bCs/>
          <w:kern w:val="3"/>
          <w:sz w:val="24"/>
          <w:lang w:eastAsia="zh-CN"/>
        </w:rPr>
        <w:t xml:space="preserve">wybrano jako najkorzystniejszą ofertę </w:t>
      </w:r>
      <w:r w:rsidR="00BB0A75">
        <w:rPr>
          <w:sz w:val="24"/>
        </w:rPr>
        <w:t xml:space="preserve">wykonawcy: </w:t>
      </w:r>
      <w:r>
        <w:rPr>
          <w:b/>
          <w:sz w:val="24"/>
          <w:szCs w:val="24"/>
        </w:rPr>
        <w:t xml:space="preserve">Ryszarda </w:t>
      </w:r>
      <w:proofErr w:type="spellStart"/>
      <w:r>
        <w:rPr>
          <w:b/>
          <w:sz w:val="24"/>
          <w:szCs w:val="24"/>
        </w:rPr>
        <w:t>Sudomira</w:t>
      </w:r>
      <w:proofErr w:type="spellEnd"/>
      <w:r w:rsidRPr="000267A9">
        <w:rPr>
          <w:b/>
          <w:sz w:val="24"/>
          <w:szCs w:val="24"/>
        </w:rPr>
        <w:t xml:space="preserve"> </w:t>
      </w:r>
      <w:r w:rsidRPr="000267A9">
        <w:rPr>
          <w:sz w:val="24"/>
          <w:szCs w:val="24"/>
        </w:rPr>
        <w:t>prowadzącego działalność w formie przedsiębiorstwa pod nazwą</w:t>
      </w:r>
      <w:r w:rsidRPr="000267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Biuro Usług Pożarniczych </w:t>
      </w:r>
      <w:r w:rsidRPr="00AD16B3">
        <w:rPr>
          <w:b/>
          <w:sz w:val="24"/>
          <w:szCs w:val="24"/>
        </w:rPr>
        <w:t xml:space="preserve">Ochrona Pracy i Środowiska Ryszard </w:t>
      </w:r>
      <w:proofErr w:type="spellStart"/>
      <w:r w:rsidRPr="00AD16B3">
        <w:rPr>
          <w:b/>
          <w:sz w:val="24"/>
          <w:szCs w:val="24"/>
        </w:rPr>
        <w:t>Sudomir</w:t>
      </w:r>
      <w:proofErr w:type="spellEnd"/>
      <w:r w:rsidRPr="00AD16B3">
        <w:rPr>
          <w:b/>
          <w:sz w:val="24"/>
          <w:szCs w:val="24"/>
        </w:rPr>
        <w:t xml:space="preserve">, ul. Planty 20B, </w:t>
      </w:r>
      <w:r w:rsidR="009C161B">
        <w:rPr>
          <w:b/>
          <w:sz w:val="24"/>
          <w:szCs w:val="24"/>
        </w:rPr>
        <w:br/>
      </w:r>
      <w:r w:rsidRPr="00AD16B3">
        <w:rPr>
          <w:b/>
          <w:sz w:val="24"/>
          <w:szCs w:val="24"/>
        </w:rPr>
        <w:t>87-800 Włocła</w:t>
      </w:r>
      <w:r>
        <w:rPr>
          <w:b/>
          <w:sz w:val="24"/>
          <w:szCs w:val="24"/>
        </w:rPr>
        <w:t>wek z ceną brutto: 71.133,86 zł</w:t>
      </w:r>
      <w:r w:rsidRPr="000267A9">
        <w:rPr>
          <w:b/>
          <w:sz w:val="24"/>
          <w:szCs w:val="24"/>
        </w:rPr>
        <w:t>.</w:t>
      </w:r>
    </w:p>
    <w:p w:rsidR="004C559F" w:rsidRDefault="004C559F" w:rsidP="004C559F">
      <w:pPr>
        <w:pStyle w:val="glowny"/>
        <w:tabs>
          <w:tab w:val="left" w:leader="dot" w:pos="-234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B0A75" w:rsidRPr="00BB0A75">
        <w:rPr>
          <w:rFonts w:ascii="Times New Roman" w:hAnsi="Times New Roman" w:cs="Times New Roman"/>
          <w:sz w:val="24"/>
          <w:szCs w:val="24"/>
        </w:rPr>
        <w:t>Wykonawca złożył ofertę z najniższą ceną, nie podlegającą odrzuceniu, spełnia warunki udziału w postępowaniu, określone w pkt IV. WZ, złożył dokumenty i oświadczenia wymagane w pkt VIII. WZ. Ofercie tego Wykonawcy przyznano największą ilość punktów.</w:t>
      </w:r>
      <w:r w:rsidR="00BB0A75" w:rsidRPr="002B6C5B">
        <w:rPr>
          <w:sz w:val="24"/>
          <w:szCs w:val="24"/>
        </w:rPr>
        <w:t xml:space="preserve"> </w:t>
      </w:r>
    </w:p>
    <w:p w:rsidR="00BB0A75" w:rsidRPr="004C559F" w:rsidRDefault="00BB0A75" w:rsidP="004C559F">
      <w:pPr>
        <w:pStyle w:val="glowny"/>
        <w:tabs>
          <w:tab w:val="left" w:leader="dot" w:pos="-2340"/>
        </w:tabs>
        <w:spacing w:line="360" w:lineRule="auto"/>
        <w:ind w:left="708"/>
        <w:rPr>
          <w:sz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Dziękuję za udział w postępowaniu i zapraszam do współpracy.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Kazimierz Kaca</w:t>
      </w: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  <w:t>Otrzymują: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wszyscy wykonawcy, którzy złożyli ofertę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  <w:t>Do zamieszczenia: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na stronie internetowej zamawiającego (BIP)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w miejscu publicznie dostępnym w siedzibie zamawiającego</w:t>
      </w:r>
    </w:p>
    <w:p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A"/>
    <w:rsid w:val="0007171B"/>
    <w:rsid w:val="00275157"/>
    <w:rsid w:val="0032315D"/>
    <w:rsid w:val="003D79EB"/>
    <w:rsid w:val="004A1A59"/>
    <w:rsid w:val="004C559F"/>
    <w:rsid w:val="005F72A5"/>
    <w:rsid w:val="008E67CD"/>
    <w:rsid w:val="009C161B"/>
    <w:rsid w:val="00B65163"/>
    <w:rsid w:val="00BB0A75"/>
    <w:rsid w:val="00C00603"/>
    <w:rsid w:val="00E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customStyle="1" w:styleId="glowny">
    <w:name w:val="glowny"/>
    <w:basedOn w:val="Stopka"/>
    <w:next w:val="Stopka"/>
    <w:rsid w:val="004C559F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C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559F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customStyle="1" w:styleId="glowny">
    <w:name w:val="glowny"/>
    <w:basedOn w:val="Stopka"/>
    <w:next w:val="Stopka"/>
    <w:rsid w:val="004C559F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C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559F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10</cp:revision>
  <cp:lastPrinted>2016-09-19T13:13:00Z</cp:lastPrinted>
  <dcterms:created xsi:type="dcterms:W3CDTF">2016-09-19T12:22:00Z</dcterms:created>
  <dcterms:modified xsi:type="dcterms:W3CDTF">2016-12-06T14:31:00Z</dcterms:modified>
</cp:coreProperties>
</file>